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9" w:rsidRDefault="001546DA">
      <w:pPr>
        <w:spacing w:line="560" w:lineRule="exac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附件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1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：</w:t>
      </w:r>
    </w:p>
    <w:p w:rsidR="009C4A09" w:rsidRDefault="001546DA">
      <w:pPr>
        <w:spacing w:line="56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河西学院“壮丽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70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年”歌咏比赛参考曲目</w:t>
      </w:r>
      <w:bookmarkStart w:id="0" w:name="_GoBack"/>
      <w:bookmarkEnd w:id="0"/>
    </w:p>
    <w:p w:rsidR="009C4A09" w:rsidRDefault="009C4A09">
      <w:pPr>
        <w:spacing w:line="56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tbl>
      <w:tblPr>
        <w:tblStyle w:val="a3"/>
        <w:tblW w:w="9560" w:type="dxa"/>
        <w:jc w:val="center"/>
        <w:tblInd w:w="-299" w:type="dxa"/>
        <w:tblLayout w:type="fixed"/>
        <w:tblLook w:val="04A0" w:firstRow="1" w:lastRow="0" w:firstColumn="1" w:lastColumn="0" w:noHBand="0" w:noVBand="1"/>
      </w:tblPr>
      <w:tblGrid>
        <w:gridCol w:w="4845"/>
        <w:gridCol w:w="4715"/>
      </w:tblGrid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东方红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南泥湾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保卫黄河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</w:rPr>
              <w:t>地道战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</w:rPr>
              <w:t>歌唱祖国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</w:t>
            </w:r>
            <w:r>
              <w:rPr>
                <w:rFonts w:ascii="仿宋" w:eastAsia="仿宋" w:hAnsi="仿宋" w:cs="仿宋" w:hint="eastAsia"/>
                <w:sz w:val="24"/>
              </w:rPr>
              <w:t>走进新时代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7.</w:t>
            </w:r>
            <w:r>
              <w:rPr>
                <w:rFonts w:ascii="仿宋" w:eastAsia="仿宋" w:hAnsi="仿宋" w:cs="仿宋" w:hint="eastAsia"/>
                <w:sz w:val="24"/>
              </w:rPr>
              <w:t>祖国不会忘记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8.</w:t>
            </w:r>
            <w:r>
              <w:rPr>
                <w:rFonts w:ascii="仿宋" w:eastAsia="仿宋" w:hAnsi="仿宋" w:cs="仿宋" w:hint="eastAsia"/>
                <w:sz w:val="24"/>
              </w:rPr>
              <w:t>在灿烂的阳光下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9.</w:t>
            </w:r>
            <w:r>
              <w:rPr>
                <w:rFonts w:ascii="仿宋" w:eastAsia="仿宋" w:hAnsi="仿宋" w:cs="仿宋" w:hint="eastAsia"/>
                <w:sz w:val="24"/>
              </w:rPr>
              <w:t>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山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10.</w:t>
            </w:r>
            <w:r>
              <w:rPr>
                <w:rFonts w:ascii="仿宋" w:eastAsia="仿宋" w:hAnsi="仿宋" w:cs="仿宋" w:hint="eastAsia"/>
                <w:sz w:val="24"/>
              </w:rPr>
              <w:t>天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路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</w:t>
            </w:r>
            <w:r>
              <w:rPr>
                <w:rFonts w:ascii="仿宋" w:eastAsia="仿宋" w:hAnsi="仿宋" w:cs="仿宋" w:hint="eastAsia"/>
                <w:sz w:val="24"/>
              </w:rPr>
              <w:t>国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家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12.</w:t>
            </w:r>
            <w:r>
              <w:rPr>
                <w:rFonts w:ascii="仿宋" w:eastAsia="仿宋" w:hAnsi="仿宋" w:cs="仿宋" w:hint="eastAsia"/>
                <w:sz w:val="24"/>
              </w:rPr>
              <w:t>领航中国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13.</w:t>
            </w:r>
            <w:r>
              <w:rPr>
                <w:rFonts w:ascii="仿宋" w:eastAsia="仿宋" w:hAnsi="仿宋" w:cs="仿宋" w:hint="eastAsia"/>
                <w:sz w:val="24"/>
              </w:rPr>
              <w:t>走向复兴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14.</w:t>
            </w:r>
            <w:r>
              <w:rPr>
                <w:rFonts w:ascii="仿宋" w:eastAsia="仿宋" w:hAnsi="仿宋" w:cs="仿宋" w:hint="eastAsia"/>
                <w:sz w:val="24"/>
              </w:rPr>
              <w:t>草原上升起不落的太阳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15.</w:t>
            </w:r>
            <w:r>
              <w:rPr>
                <w:rFonts w:ascii="仿宋" w:eastAsia="仿宋" w:hAnsi="仿宋" w:cs="仿宋" w:hint="eastAsia"/>
                <w:sz w:val="24"/>
              </w:rPr>
              <w:t>我的祖国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16.</w:t>
            </w:r>
            <w:r>
              <w:rPr>
                <w:rFonts w:ascii="仿宋" w:eastAsia="仿宋" w:hAnsi="仿宋" w:cs="仿宋" w:hint="eastAsia"/>
                <w:sz w:val="24"/>
              </w:rPr>
              <w:t>五星红旗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17.</w:t>
            </w:r>
            <w:r>
              <w:rPr>
                <w:rFonts w:ascii="仿宋" w:eastAsia="仿宋" w:hAnsi="仿宋" w:cs="仿宋" w:hint="eastAsia"/>
                <w:sz w:val="24"/>
              </w:rPr>
              <w:t>祖国颂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18.</w:t>
            </w:r>
            <w:r>
              <w:rPr>
                <w:rFonts w:ascii="仿宋" w:eastAsia="仿宋" w:hAnsi="仿宋" w:cs="仿宋" w:hint="eastAsia"/>
                <w:sz w:val="24"/>
              </w:rPr>
              <w:t>英雄赞歌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19.</w:t>
            </w:r>
            <w:r>
              <w:rPr>
                <w:rFonts w:ascii="仿宋" w:eastAsia="仿宋" w:hAnsi="仿宋" w:cs="仿宋" w:hint="eastAsia"/>
                <w:sz w:val="24"/>
              </w:rPr>
              <w:t>唱支山歌给党听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20.</w:t>
            </w:r>
            <w:r>
              <w:rPr>
                <w:rFonts w:ascii="仿宋" w:eastAsia="仿宋" w:hAnsi="仿宋" w:cs="仿宋" w:hint="eastAsia"/>
                <w:sz w:val="24"/>
              </w:rPr>
              <w:t>军民大生产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21.</w:t>
            </w:r>
            <w:r>
              <w:rPr>
                <w:rFonts w:ascii="仿宋" w:eastAsia="仿宋" w:hAnsi="仿宋" w:cs="仿宋" w:hint="eastAsia"/>
                <w:sz w:val="24"/>
              </w:rPr>
              <w:t>太阳最红毛主席最亲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22.</w:t>
            </w:r>
            <w:r>
              <w:rPr>
                <w:rFonts w:ascii="仿宋" w:eastAsia="仿宋" w:hAnsi="仿宋" w:cs="仿宋" w:hint="eastAsia"/>
                <w:sz w:val="24"/>
              </w:rPr>
              <w:t>中国，中国，鲜红的太阳永不落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23.</w:t>
            </w:r>
            <w:r>
              <w:rPr>
                <w:rFonts w:ascii="仿宋" w:eastAsia="仿宋" w:hAnsi="仿宋" w:cs="仿宋" w:hint="eastAsia"/>
                <w:sz w:val="24"/>
              </w:rPr>
              <w:t>我们走在大路上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24.</w:t>
            </w:r>
            <w:r>
              <w:rPr>
                <w:rFonts w:ascii="仿宋" w:eastAsia="仿宋" w:hAnsi="仿宋" w:cs="仿宋" w:hint="eastAsia"/>
                <w:sz w:val="24"/>
              </w:rPr>
              <w:t>龙的传人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25.</w:t>
            </w:r>
            <w:r>
              <w:rPr>
                <w:rFonts w:ascii="仿宋" w:eastAsia="仿宋" w:hAnsi="仿宋" w:cs="仿宋" w:hint="eastAsia"/>
                <w:sz w:val="24"/>
              </w:rPr>
              <w:t>我爱你，中国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26.</w:t>
            </w:r>
            <w:r>
              <w:rPr>
                <w:rFonts w:ascii="仿宋" w:eastAsia="仿宋" w:hAnsi="仿宋" w:cs="仿宋" w:hint="eastAsia"/>
                <w:sz w:val="24"/>
              </w:rPr>
              <w:t>我们的生活充满阳光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27.</w:t>
            </w:r>
            <w:r>
              <w:rPr>
                <w:rFonts w:ascii="仿宋" w:eastAsia="仿宋" w:hAnsi="仿宋" w:cs="仿宋" w:hint="eastAsia"/>
                <w:sz w:val="24"/>
              </w:rPr>
              <w:t>年轻的朋友来相会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28.</w:t>
            </w:r>
            <w:r>
              <w:rPr>
                <w:rFonts w:ascii="仿宋" w:eastAsia="仿宋" w:hAnsi="仿宋" w:cs="仿宋" w:hint="eastAsia"/>
                <w:sz w:val="24"/>
              </w:rPr>
              <w:t>革命人永远是年轻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29.</w:t>
            </w:r>
            <w:r>
              <w:rPr>
                <w:rFonts w:ascii="仿宋" w:eastAsia="仿宋" w:hAnsi="仿宋" w:cs="仿宋" w:hint="eastAsia"/>
                <w:sz w:val="24"/>
              </w:rPr>
              <w:t>东方之珠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30.</w:t>
            </w:r>
            <w:r>
              <w:rPr>
                <w:rFonts w:ascii="仿宋" w:eastAsia="仿宋" w:hAnsi="仿宋" w:cs="仿宋" w:hint="eastAsia"/>
                <w:sz w:val="24"/>
              </w:rPr>
              <w:t>我的中国心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31.</w:t>
            </w:r>
            <w:r>
              <w:rPr>
                <w:rFonts w:ascii="仿宋" w:eastAsia="仿宋" w:hAnsi="仿宋" w:cs="仿宋" w:hint="eastAsia"/>
                <w:sz w:val="24"/>
              </w:rPr>
              <w:t>党啊</w:t>
            </w:r>
            <w:r>
              <w:rPr>
                <w:rFonts w:ascii="仿宋" w:eastAsia="仿宋" w:hAnsi="仿宋" w:cs="仿宋" w:hint="eastAsia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</w:rPr>
              <w:t>亲爱的妈妈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32.</w:t>
            </w:r>
            <w:r>
              <w:rPr>
                <w:rFonts w:ascii="仿宋" w:eastAsia="仿宋" w:hAnsi="仿宋" w:cs="仿宋" w:hint="eastAsia"/>
                <w:sz w:val="24"/>
              </w:rPr>
              <w:t>在希望的田野上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33.</w:t>
            </w:r>
            <w:r>
              <w:rPr>
                <w:rFonts w:ascii="仿宋" w:eastAsia="仿宋" w:hAnsi="仿宋" w:cs="仿宋" w:hint="eastAsia"/>
                <w:sz w:val="24"/>
              </w:rPr>
              <w:t>今天是你的生日，我的祖国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34.</w:t>
            </w:r>
            <w:r>
              <w:rPr>
                <w:rFonts w:ascii="仿宋" w:eastAsia="仿宋" w:hAnsi="仿宋" w:cs="仿宋" w:hint="eastAsia"/>
                <w:sz w:val="24"/>
              </w:rPr>
              <w:t>爱我中华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35.</w:t>
            </w:r>
            <w:r>
              <w:rPr>
                <w:rFonts w:ascii="仿宋" w:eastAsia="仿宋" w:hAnsi="仿宋" w:cs="仿宋" w:hint="eastAsia"/>
                <w:sz w:val="24"/>
              </w:rPr>
              <w:t>春天的故事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36.</w:t>
            </w:r>
            <w:r>
              <w:rPr>
                <w:rFonts w:ascii="仿宋" w:eastAsia="仿宋" w:hAnsi="仿宋" w:cs="仿宋" w:hint="eastAsia"/>
                <w:sz w:val="24"/>
              </w:rPr>
              <w:t>七子之歌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37.</w:t>
            </w:r>
            <w:r>
              <w:rPr>
                <w:rFonts w:ascii="仿宋" w:eastAsia="仿宋" w:hAnsi="仿宋" w:cs="仿宋" w:hint="eastAsia"/>
                <w:sz w:val="24"/>
              </w:rPr>
              <w:t>同一首歌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38.</w:t>
            </w:r>
            <w:r>
              <w:rPr>
                <w:rFonts w:ascii="仿宋" w:eastAsia="仿宋" w:hAnsi="仿宋" w:cs="仿宋" w:hint="eastAsia"/>
                <w:sz w:val="24"/>
              </w:rPr>
              <w:t>光荣与梦想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39.</w:t>
            </w:r>
            <w:r>
              <w:rPr>
                <w:rFonts w:ascii="仿宋" w:eastAsia="仿宋" w:hAnsi="仿宋" w:cs="仿宋" w:hint="eastAsia"/>
                <w:sz w:val="24"/>
              </w:rPr>
              <w:t>共和国之恋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40.</w:t>
            </w:r>
            <w:r>
              <w:rPr>
                <w:rFonts w:ascii="仿宋" w:eastAsia="仿宋" w:hAnsi="仿宋" w:cs="仿宋" w:hint="eastAsia"/>
                <w:sz w:val="24"/>
              </w:rPr>
              <w:t>当那一天来临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41.</w:t>
            </w:r>
            <w:r>
              <w:rPr>
                <w:rFonts w:ascii="仿宋" w:eastAsia="仿宋" w:hAnsi="仿宋" w:cs="仿宋" w:hint="eastAsia"/>
                <w:sz w:val="24"/>
              </w:rPr>
              <w:t>强军战歌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42.</w:t>
            </w:r>
            <w:r>
              <w:rPr>
                <w:rFonts w:ascii="仿宋" w:eastAsia="仿宋" w:hAnsi="仿宋" w:cs="仿宋" w:hint="eastAsia"/>
                <w:sz w:val="24"/>
              </w:rPr>
              <w:t>祖国你好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43..</w:t>
            </w:r>
            <w:r>
              <w:rPr>
                <w:rFonts w:ascii="仿宋" w:eastAsia="仿宋" w:hAnsi="仿宋" w:cs="仿宋" w:hint="eastAsia"/>
                <w:sz w:val="24"/>
              </w:rPr>
              <w:t>共和国之恋</w:t>
            </w:r>
          </w:p>
        </w:tc>
        <w:tc>
          <w:tcPr>
            <w:tcW w:w="471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44.</w:t>
            </w:r>
            <w:r>
              <w:rPr>
                <w:rFonts w:ascii="仿宋" w:eastAsia="仿宋" w:hAnsi="仿宋" w:cs="仿宋" w:hint="eastAsia"/>
                <w:sz w:val="24"/>
              </w:rPr>
              <w:t>祝福祖国</w:t>
            </w:r>
          </w:p>
        </w:tc>
      </w:tr>
      <w:tr w:rsidR="009C4A09">
        <w:trPr>
          <w:cantSplit/>
          <w:trHeight w:val="567"/>
          <w:jc w:val="center"/>
        </w:trPr>
        <w:tc>
          <w:tcPr>
            <w:tcW w:w="4845" w:type="dxa"/>
            <w:vAlign w:val="center"/>
          </w:tcPr>
          <w:p w:rsidR="009C4A09" w:rsidRDefault="001546D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45.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天耀中华</w:t>
            </w:r>
            <w:proofErr w:type="gramEnd"/>
          </w:p>
        </w:tc>
        <w:tc>
          <w:tcPr>
            <w:tcW w:w="4715" w:type="dxa"/>
            <w:vAlign w:val="center"/>
          </w:tcPr>
          <w:p w:rsidR="009C4A09" w:rsidRDefault="009C4A09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C4A09" w:rsidRDefault="009C4A09"/>
    <w:p w:rsidR="009C4A09" w:rsidRPr="0021589D" w:rsidRDefault="001546DA" w:rsidP="0021589D">
      <w:pPr>
        <w:spacing w:line="600" w:lineRule="exact"/>
        <w:ind w:firstLineChars="200" w:firstLine="562"/>
        <w:rPr>
          <w:b/>
          <w:bCs/>
          <w:sz w:val="28"/>
          <w:szCs w:val="28"/>
        </w:rPr>
      </w:pPr>
      <w:r w:rsidRPr="0021589D">
        <w:rPr>
          <w:rFonts w:hint="eastAsia"/>
          <w:b/>
          <w:bCs/>
          <w:sz w:val="28"/>
          <w:szCs w:val="28"/>
        </w:rPr>
        <w:t>备注：《我和我的祖国》和《不忘初心》为全体表演曲目，请各代表队组织演员学唱，并不再作为参赛曲目。</w:t>
      </w:r>
    </w:p>
    <w:sectPr w:rsidR="009C4A09" w:rsidRPr="0021589D">
      <w:pgSz w:w="11906" w:h="16838"/>
      <w:pgMar w:top="1304" w:right="1417" w:bottom="124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DA" w:rsidRDefault="001546DA" w:rsidP="00A566AC">
      <w:r>
        <w:separator/>
      </w:r>
    </w:p>
  </w:endnote>
  <w:endnote w:type="continuationSeparator" w:id="0">
    <w:p w:rsidR="001546DA" w:rsidRDefault="001546DA" w:rsidP="00A5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DA" w:rsidRDefault="001546DA" w:rsidP="00A566AC">
      <w:r>
        <w:separator/>
      </w:r>
    </w:p>
  </w:footnote>
  <w:footnote w:type="continuationSeparator" w:id="0">
    <w:p w:rsidR="001546DA" w:rsidRDefault="001546DA" w:rsidP="00A5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51BA4"/>
    <w:rsid w:val="001546DA"/>
    <w:rsid w:val="0021589D"/>
    <w:rsid w:val="009C4A09"/>
    <w:rsid w:val="00A566AC"/>
    <w:rsid w:val="478D1144"/>
    <w:rsid w:val="565363C6"/>
    <w:rsid w:val="599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56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66AC"/>
    <w:rPr>
      <w:kern w:val="2"/>
      <w:sz w:val="18"/>
      <w:szCs w:val="18"/>
    </w:rPr>
  </w:style>
  <w:style w:type="paragraph" w:styleId="a5">
    <w:name w:val="footer"/>
    <w:basedOn w:val="a"/>
    <w:link w:val="Char0"/>
    <w:rsid w:val="00A56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66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56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66AC"/>
    <w:rPr>
      <w:kern w:val="2"/>
      <w:sz w:val="18"/>
      <w:szCs w:val="18"/>
    </w:rPr>
  </w:style>
  <w:style w:type="paragraph" w:styleId="a5">
    <w:name w:val="footer"/>
    <w:basedOn w:val="a"/>
    <w:link w:val="Char0"/>
    <w:rsid w:val="00A56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66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青谷</dc:creator>
  <cp:lastModifiedBy>微软用户</cp:lastModifiedBy>
  <cp:revision>3</cp:revision>
  <dcterms:created xsi:type="dcterms:W3CDTF">2019-09-17T07:38:00Z</dcterms:created>
  <dcterms:modified xsi:type="dcterms:W3CDTF">2019-09-17T10:14:00Z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